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141D" w14:textId="77777777" w:rsidR="00413977" w:rsidRPr="008201F2" w:rsidRDefault="00413977" w:rsidP="00413977">
      <w:pPr>
        <w:jc w:val="center"/>
        <w:rPr>
          <w:rFonts w:cstheme="minorHAnsi"/>
          <w:b/>
          <w:sz w:val="26"/>
          <w:szCs w:val="26"/>
        </w:rPr>
      </w:pPr>
      <w:r w:rsidRPr="008201F2">
        <w:rPr>
          <w:rFonts w:cstheme="minorHAnsi"/>
          <w:b/>
          <w:sz w:val="26"/>
          <w:szCs w:val="26"/>
        </w:rPr>
        <w:t>O G Ł O S Z E N I E</w:t>
      </w:r>
    </w:p>
    <w:p w14:paraId="234A73CE" w14:textId="0C5F3D3E" w:rsidR="008201F2" w:rsidRPr="008201F2" w:rsidRDefault="00413977" w:rsidP="008F586A">
      <w:pPr>
        <w:spacing w:before="180" w:after="0" w:line="360" w:lineRule="auto"/>
        <w:jc w:val="both"/>
        <w:rPr>
          <w:rFonts w:cstheme="minorHAnsi"/>
          <w:snapToGrid w:val="0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napToGrid w:val="0"/>
          <w:sz w:val="26"/>
          <w:szCs w:val="26"/>
        </w:rPr>
        <w:t>zaprasza do składania ofert  na zakup niżej wymienionych pojazdów:</w:t>
      </w:r>
    </w:p>
    <w:tbl>
      <w:tblPr>
        <w:tblW w:w="15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993"/>
        <w:gridCol w:w="992"/>
        <w:gridCol w:w="1276"/>
        <w:gridCol w:w="1134"/>
        <w:gridCol w:w="1275"/>
        <w:gridCol w:w="993"/>
        <w:gridCol w:w="850"/>
        <w:gridCol w:w="851"/>
        <w:gridCol w:w="1275"/>
        <w:gridCol w:w="1276"/>
        <w:gridCol w:w="1276"/>
        <w:gridCol w:w="1417"/>
        <w:gridCol w:w="1276"/>
      </w:tblGrid>
      <w:tr w:rsidR="00A0592C" w:rsidRPr="00916DFD" w14:paraId="59D3FFE5" w14:textId="77777777" w:rsidTr="0019473F">
        <w:trPr>
          <w:trHeight w:val="95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96778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136B4A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Marka pojazdu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07EA19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 pojazdu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AC906E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Nr rej.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2DB384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4C837A" w14:textId="00C7B9C9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Pojemność silnika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5CC5D3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1DF5B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Rodzaj paliwa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681A97" w14:textId="092EF7B0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 miejsc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0D3AB" w14:textId="69E0E01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Ładowność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552588" w14:textId="7301F72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Przebieg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8DA72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Kolor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52475A" w14:textId="77777777" w:rsidR="00A067AA" w:rsidRDefault="00A067AA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5882CC6" w14:textId="77777777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  <w:p w14:paraId="142A830C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2120A" w14:textId="2D73BA69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wywoławcza</w:t>
            </w:r>
          </w:p>
          <w:p w14:paraId="0AAAE9B2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5A0E03" w:rsidRPr="00916DFD" w14:paraId="5C75D60A" w14:textId="77777777" w:rsidTr="0019473F">
        <w:trPr>
          <w:trHeight w:val="625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5C0191" w14:textId="1C5EE706" w:rsidR="005A0E03" w:rsidRDefault="00F66215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1EEC" w14:textId="1B56B781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VW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01855" w14:textId="4F9A55D9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Passat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22B21" w14:textId="43D60A68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763EF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1D57F1" w14:textId="5E105E4B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C3B947" w14:textId="1812CB53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1968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A7B507" w14:textId="6BC48E09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130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D8BE63" w14:textId="0E2941BE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0CA491" w14:textId="38E372A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124F40" w14:textId="7D06F1B8" w:rsidR="005A0E03" w:rsidRPr="00916DFD" w:rsidRDefault="0019473F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636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773EC3" w14:textId="3BC1C89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="002657EC">
              <w:rPr>
                <w:rFonts w:eastAsia="Times New Roman" w:cstheme="minorHAnsi"/>
                <w:sz w:val="24"/>
                <w:szCs w:val="24"/>
                <w:lang w:eastAsia="pl-PL"/>
              </w:rPr>
              <w:t>72241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AFAA10" w14:textId="289E41A5" w:rsidR="005A0E03" w:rsidRDefault="005A0E03" w:rsidP="001F22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brązowy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1BFEE2" w14:textId="755D530C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Uszkodzony silnik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DDA21" w14:textId="2A183565" w:rsidR="005A0E03" w:rsidRDefault="00281DAA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F6621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6621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918</w:t>
            </w:r>
            <w:r w:rsidR="0019473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14:paraId="262D8E19" w14:textId="77777777" w:rsidR="001F2246" w:rsidRDefault="001F2246" w:rsidP="00414670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31C27715" w14:textId="26BCF495" w:rsidR="008F586A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Samochody </w:t>
      </w:r>
      <w:r w:rsidRPr="008201F2">
        <w:rPr>
          <w:rStyle w:val="FontStyle24"/>
          <w:rFonts w:asciiTheme="minorHAnsi" w:hAnsiTheme="minorHAnsi" w:cstheme="minorHAnsi"/>
          <w:sz w:val="26"/>
          <w:szCs w:val="26"/>
        </w:rPr>
        <w:t xml:space="preserve">będące przedmiotem przetargu można obejrzeć </w:t>
      </w:r>
      <w:r w:rsidRPr="008201F2">
        <w:rPr>
          <w:rFonts w:cstheme="minorHAnsi"/>
          <w:sz w:val="26"/>
          <w:szCs w:val="26"/>
        </w:rPr>
        <w:t xml:space="preserve">na terenie firmy  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z w:val="26"/>
          <w:szCs w:val="26"/>
        </w:rPr>
        <w:t xml:space="preserve"> Samociążek ul.</w:t>
      </w:r>
      <w:r w:rsidR="00916DFD" w:rsidRPr="008201F2">
        <w:rPr>
          <w:rFonts w:cstheme="minorHAnsi"/>
          <w:sz w:val="26"/>
          <w:szCs w:val="26"/>
        </w:rPr>
        <w:t xml:space="preserve"> Kamienna 71</w:t>
      </w:r>
      <w:r w:rsidR="0060134D" w:rsidRPr="008201F2">
        <w:rPr>
          <w:rFonts w:cstheme="minorHAnsi"/>
          <w:sz w:val="26"/>
          <w:szCs w:val="26"/>
        </w:rPr>
        <w:t>,</w:t>
      </w:r>
      <w:r w:rsidR="0060134D" w:rsidRPr="008201F2">
        <w:rPr>
          <w:sz w:val="26"/>
          <w:szCs w:val="26"/>
        </w:rPr>
        <w:t xml:space="preserve"> od pn. do pt. w godz. od 8:00 do 14:00. Sprzedaż odbędzie się w drodze konkursu ofert.</w:t>
      </w:r>
      <w:r w:rsidR="0060134D" w:rsidRPr="008201F2">
        <w:rPr>
          <w:snapToGrid w:val="0"/>
          <w:sz w:val="26"/>
          <w:szCs w:val="26"/>
        </w:rPr>
        <w:t xml:space="preserve"> </w:t>
      </w:r>
      <w:r w:rsidR="0060134D" w:rsidRPr="008201F2">
        <w:rPr>
          <w:sz w:val="26"/>
          <w:szCs w:val="26"/>
        </w:rPr>
        <w:t>Warunkiem przystąpienia do przetargu jest wniesienie wadium  w wysokości</w:t>
      </w:r>
      <w:r w:rsidRPr="008201F2">
        <w:rPr>
          <w:rFonts w:cstheme="minorHAnsi"/>
          <w:sz w:val="26"/>
          <w:szCs w:val="26"/>
        </w:rPr>
        <w:t xml:space="preserve"> 10 % ceny wywoławczej sprzedawanego  pojazdu na  </w:t>
      </w:r>
      <w:bookmarkStart w:id="0" w:name="_Hlk213310294"/>
      <w:r w:rsidRPr="008201F2">
        <w:rPr>
          <w:rFonts w:cstheme="minorHAnsi"/>
          <w:sz w:val="26"/>
          <w:szCs w:val="26"/>
        </w:rPr>
        <w:t>rachunek bankowy nr:</w:t>
      </w:r>
      <w:r w:rsidR="008201F2" w:rsidRPr="008201F2">
        <w:rPr>
          <w:rFonts w:cstheme="minorHAnsi"/>
          <w:b/>
          <w:sz w:val="26"/>
          <w:szCs w:val="26"/>
        </w:rPr>
        <w:t xml:space="preserve"> </w:t>
      </w:r>
      <w:r w:rsidR="00DD6077" w:rsidRPr="008201F2">
        <w:rPr>
          <w:b/>
          <w:sz w:val="26"/>
          <w:szCs w:val="26"/>
        </w:rPr>
        <w:t>32 1020 1026 0000 1802 0453 9854</w:t>
      </w:r>
      <w:r w:rsidR="00DD6077" w:rsidRPr="008201F2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>(bank PKO BP S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A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)</w:t>
      </w:r>
      <w:bookmarkEnd w:id="0"/>
      <w:r w:rsidRPr="008201F2">
        <w:rPr>
          <w:rFonts w:cstheme="minorHAnsi"/>
          <w:b/>
          <w:sz w:val="26"/>
          <w:szCs w:val="26"/>
        </w:rPr>
        <w:t xml:space="preserve">, </w:t>
      </w:r>
      <w:r w:rsidRPr="008201F2">
        <w:rPr>
          <w:rFonts w:cstheme="minorHAnsi"/>
          <w:sz w:val="26"/>
          <w:szCs w:val="26"/>
        </w:rPr>
        <w:t>w tytule przelewu proszę wpisać</w:t>
      </w:r>
      <w:r w:rsidRPr="008201F2">
        <w:rPr>
          <w:rFonts w:cstheme="minorHAnsi"/>
          <w:b/>
          <w:sz w:val="26"/>
          <w:szCs w:val="26"/>
        </w:rPr>
        <w:t xml:space="preserve"> ,,</w:t>
      </w:r>
      <w:r w:rsidRPr="008201F2">
        <w:rPr>
          <w:rFonts w:cstheme="minorHAnsi"/>
          <w:sz w:val="26"/>
          <w:szCs w:val="26"/>
        </w:rPr>
        <w:t xml:space="preserve">Oferta na zakup samochodu nr rej.”. Oferta powinna zostać złożona na odpowiednim formularzu do dnia </w:t>
      </w:r>
      <w:r w:rsidR="00A067AA">
        <w:rPr>
          <w:rFonts w:cstheme="minorHAnsi"/>
          <w:sz w:val="26"/>
          <w:szCs w:val="26"/>
        </w:rPr>
        <w:t xml:space="preserve"> </w:t>
      </w:r>
      <w:r w:rsidR="00F66215">
        <w:rPr>
          <w:rFonts w:cstheme="minorHAnsi"/>
          <w:sz w:val="26"/>
          <w:szCs w:val="26"/>
        </w:rPr>
        <w:t>02</w:t>
      </w:r>
      <w:r w:rsidRPr="008201F2">
        <w:rPr>
          <w:rFonts w:cstheme="minorHAnsi"/>
          <w:sz w:val="26"/>
          <w:szCs w:val="26"/>
        </w:rPr>
        <w:t>.</w:t>
      </w:r>
      <w:r w:rsidR="005B5CC1">
        <w:rPr>
          <w:rFonts w:cstheme="minorHAnsi"/>
          <w:sz w:val="26"/>
          <w:szCs w:val="26"/>
        </w:rPr>
        <w:t>0</w:t>
      </w:r>
      <w:r w:rsidR="00F66215">
        <w:rPr>
          <w:rFonts w:cstheme="minorHAnsi"/>
          <w:sz w:val="26"/>
          <w:szCs w:val="26"/>
        </w:rPr>
        <w:t>6</w:t>
      </w:r>
      <w:r w:rsidRPr="008201F2">
        <w:rPr>
          <w:rFonts w:cstheme="minorHAnsi"/>
          <w:sz w:val="26"/>
          <w:szCs w:val="26"/>
        </w:rPr>
        <w:t>.20</w:t>
      </w:r>
      <w:r w:rsidR="009B1E15" w:rsidRPr="008201F2">
        <w:rPr>
          <w:rFonts w:cstheme="minorHAnsi"/>
          <w:sz w:val="26"/>
          <w:szCs w:val="26"/>
        </w:rPr>
        <w:t>2</w:t>
      </w:r>
      <w:r w:rsidR="005B5CC1">
        <w:rPr>
          <w:rFonts w:cstheme="minorHAnsi"/>
          <w:sz w:val="26"/>
          <w:szCs w:val="26"/>
        </w:rPr>
        <w:t>6</w:t>
      </w:r>
      <w:r w:rsidRPr="008201F2">
        <w:rPr>
          <w:rFonts w:cstheme="minorHAnsi"/>
          <w:sz w:val="26"/>
          <w:szCs w:val="26"/>
        </w:rPr>
        <w:t xml:space="preserve"> r. do godz. </w:t>
      </w:r>
      <w:r w:rsidR="008F586A">
        <w:rPr>
          <w:rFonts w:cstheme="minorHAnsi"/>
          <w:sz w:val="26"/>
          <w:szCs w:val="26"/>
        </w:rPr>
        <w:t>1</w:t>
      </w:r>
      <w:r w:rsidR="00281DAA">
        <w:rPr>
          <w:rFonts w:cstheme="minorHAnsi"/>
          <w:sz w:val="26"/>
          <w:szCs w:val="26"/>
        </w:rPr>
        <w:t>1</w:t>
      </w:r>
      <w:r w:rsidRPr="008201F2">
        <w:rPr>
          <w:rFonts w:cstheme="minorHAnsi"/>
          <w:sz w:val="26"/>
          <w:szCs w:val="26"/>
        </w:rPr>
        <w:t>:</w:t>
      </w:r>
      <w:r w:rsidR="00EA78F0">
        <w:rPr>
          <w:rFonts w:cstheme="minorHAnsi"/>
          <w:sz w:val="26"/>
          <w:szCs w:val="26"/>
        </w:rPr>
        <w:t>30</w:t>
      </w:r>
      <w:r w:rsidRPr="008201F2">
        <w:rPr>
          <w:rFonts w:cstheme="minorHAnsi"/>
          <w:sz w:val="26"/>
          <w:szCs w:val="26"/>
        </w:rPr>
        <w:t xml:space="preserve"> w siedzibie </w:t>
      </w:r>
      <w:r w:rsidR="00DD6077" w:rsidRPr="008201F2">
        <w:rPr>
          <w:rFonts w:cstheme="minorHAnsi"/>
          <w:sz w:val="26"/>
          <w:szCs w:val="26"/>
        </w:rPr>
        <w:t xml:space="preserve">Enea Nowa Energia sp. z o.o. </w:t>
      </w:r>
      <w:r w:rsidRPr="008201F2">
        <w:rPr>
          <w:rFonts w:cstheme="minorHAnsi"/>
          <w:sz w:val="26"/>
          <w:szCs w:val="26"/>
        </w:rPr>
        <w:t xml:space="preserve">Samociążek ul. Kamienna 71,  86-010 Koronowo (formularze dostępne są w sekretariacie). Oferta wraz z potwierdzeniem wniesienia wadium musi być złożona w opakowaniu umożliwiającym opis jej zawartości. Sprzedający nie ponosi odpowiedzialności za koszty związane z operacjami bankowymi pomiędzy bankami.   Informujemy, że otwarcie ofert w niniejszym postępowaniu jest niejawne i nie zamierza się zwoływać zebrania Oferentów. Za ofertę najkorzystniejszą będzie uznana oferta z najwyższą ceną brutto. Oferowana cena brutto nie może być niższa niż cena wywoławcza. Niezwłocznie po wyborze najkorzystniejszej oferty, Sprzedający zawiadomi Oferentów, którzy złożyli oferty o wyniku postępowania. </w:t>
      </w:r>
    </w:p>
    <w:p w14:paraId="2196A676" w14:textId="0A899BDC" w:rsidR="00413977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F586A">
        <w:rPr>
          <w:rFonts w:cstheme="minorHAnsi"/>
          <w:b/>
          <w:bCs/>
          <w:sz w:val="26"/>
          <w:szCs w:val="26"/>
        </w:rPr>
        <w:t>Sprzedający nie bierze odpowiedzialności</w:t>
      </w:r>
      <w:r w:rsidR="00CC0AF8">
        <w:rPr>
          <w:rFonts w:cstheme="minorHAnsi"/>
          <w:b/>
          <w:bCs/>
          <w:sz w:val="26"/>
          <w:szCs w:val="26"/>
        </w:rPr>
        <w:t xml:space="preserve"> </w:t>
      </w:r>
      <w:r w:rsidR="00E926BE">
        <w:rPr>
          <w:rFonts w:cstheme="minorHAnsi"/>
          <w:b/>
          <w:bCs/>
          <w:sz w:val="26"/>
          <w:szCs w:val="26"/>
        </w:rPr>
        <w:t>z</w:t>
      </w:r>
      <w:r w:rsidR="00CC0AF8" w:rsidRPr="008F586A">
        <w:rPr>
          <w:rFonts w:cstheme="minorHAnsi"/>
          <w:b/>
          <w:bCs/>
          <w:sz w:val="26"/>
          <w:szCs w:val="26"/>
        </w:rPr>
        <w:t>a stan techniczny pojazdu</w:t>
      </w:r>
      <w:r w:rsidRPr="008F586A">
        <w:rPr>
          <w:rFonts w:cstheme="minorHAnsi"/>
          <w:b/>
          <w:bCs/>
          <w:sz w:val="26"/>
          <w:szCs w:val="26"/>
        </w:rPr>
        <w:t>.</w:t>
      </w:r>
    </w:p>
    <w:p w14:paraId="2B7CBBF5" w14:textId="77777777" w:rsidR="00914AD6" w:rsidRPr="008201F2" w:rsidRDefault="00914AD6" w:rsidP="00414670">
      <w:pPr>
        <w:spacing w:after="0" w:line="276" w:lineRule="auto"/>
        <w:jc w:val="both"/>
        <w:rPr>
          <w:rFonts w:cstheme="minorHAnsi"/>
          <w:b/>
          <w:sz w:val="26"/>
          <w:szCs w:val="26"/>
        </w:rPr>
      </w:pPr>
    </w:p>
    <w:p w14:paraId="6B437D98" w14:textId="13904DCF" w:rsidR="00413977" w:rsidRDefault="00413977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Pytania w sprawie oferty na sprzedaż pojazdu prosimy kierować na: </w:t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  <w:t xml:space="preserve">                                                                                   </w:t>
      </w:r>
      <w:r w:rsidR="001A4241">
        <w:rPr>
          <w:rFonts w:cstheme="minorHAnsi"/>
          <w:sz w:val="26"/>
          <w:szCs w:val="26"/>
        </w:rPr>
        <w:t xml:space="preserve">     </w:t>
      </w:r>
      <w:r w:rsidRPr="008201F2">
        <w:rPr>
          <w:rFonts w:cstheme="minorHAnsi"/>
          <w:sz w:val="26"/>
          <w:szCs w:val="26"/>
        </w:rPr>
        <w:t xml:space="preserve">    - e</w:t>
      </w:r>
      <w:r w:rsidR="00271BA9" w:rsidRPr="008201F2">
        <w:rPr>
          <w:rFonts w:cstheme="minorHAnsi"/>
          <w:sz w:val="26"/>
          <w:szCs w:val="26"/>
        </w:rPr>
        <w:t>-</w:t>
      </w:r>
      <w:r w:rsidRPr="008201F2">
        <w:rPr>
          <w:rFonts w:cstheme="minorHAnsi"/>
          <w:sz w:val="26"/>
          <w:szCs w:val="26"/>
        </w:rPr>
        <w:t xml:space="preserve">mail </w:t>
      </w:r>
      <w:r w:rsidR="00271BA9" w:rsidRPr="008201F2">
        <w:rPr>
          <w:rFonts w:cstheme="minorHAnsi"/>
          <w:sz w:val="26"/>
          <w:szCs w:val="26"/>
        </w:rPr>
        <w:t>:</w:t>
      </w:r>
      <w:r w:rsidRPr="008201F2">
        <w:rPr>
          <w:rFonts w:cstheme="minorHAnsi"/>
          <w:sz w:val="26"/>
          <w:szCs w:val="26"/>
        </w:rPr>
        <w:t xml:space="preserve"> </w:t>
      </w:r>
      <w:r w:rsidR="004C66C4" w:rsidRPr="008201F2">
        <w:rPr>
          <w:rFonts w:cstheme="minorHAnsi"/>
          <w:sz w:val="26"/>
          <w:szCs w:val="26"/>
        </w:rPr>
        <w:t>wojciech.wojtalewicz</w:t>
      </w:r>
      <w:r w:rsidRPr="008201F2">
        <w:rPr>
          <w:rFonts w:cstheme="minorHAnsi"/>
          <w:sz w:val="26"/>
          <w:szCs w:val="26"/>
        </w:rPr>
        <w:t xml:space="preserve">@enea.pl lub tel. kom. </w:t>
      </w:r>
      <w:r w:rsidR="004C66C4" w:rsidRPr="008201F2">
        <w:rPr>
          <w:rFonts w:cstheme="minorHAnsi"/>
          <w:sz w:val="26"/>
          <w:szCs w:val="26"/>
        </w:rPr>
        <w:t>7276800</w:t>
      </w:r>
      <w:r w:rsidR="00302C88" w:rsidRPr="008201F2">
        <w:rPr>
          <w:rFonts w:cstheme="minorHAnsi"/>
          <w:sz w:val="26"/>
          <w:szCs w:val="26"/>
        </w:rPr>
        <w:t>0</w:t>
      </w:r>
      <w:r w:rsidR="004C66C4" w:rsidRPr="008201F2">
        <w:rPr>
          <w:rFonts w:cstheme="minorHAnsi"/>
          <w:sz w:val="26"/>
          <w:szCs w:val="26"/>
        </w:rPr>
        <w:t>5</w:t>
      </w:r>
    </w:p>
    <w:p w14:paraId="17361706" w14:textId="60EFB0F2" w:rsidR="00A32BBC" w:rsidRDefault="00A32BBC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</w:t>
      </w:r>
      <w:r w:rsidR="001F2246">
        <w:rPr>
          <w:rFonts w:cstheme="minorHAnsi"/>
          <w:sz w:val="26"/>
          <w:szCs w:val="26"/>
        </w:rPr>
        <w:t xml:space="preserve"> </w:t>
      </w:r>
      <w:r w:rsidR="002521FB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 xml:space="preserve">e-mail : </w:t>
      </w:r>
      <w:r>
        <w:rPr>
          <w:rFonts w:cstheme="minorHAnsi"/>
          <w:sz w:val="26"/>
          <w:szCs w:val="26"/>
        </w:rPr>
        <w:t>karolina.rybarczyk</w:t>
      </w:r>
      <w:r w:rsidRPr="008201F2">
        <w:rPr>
          <w:rFonts w:cstheme="minorHAnsi"/>
          <w:sz w:val="26"/>
          <w:szCs w:val="26"/>
        </w:rPr>
        <w:t>@enea.pl lub tel. kom. 7</w:t>
      </w:r>
      <w:r>
        <w:rPr>
          <w:rFonts w:cstheme="minorHAnsi"/>
          <w:sz w:val="26"/>
          <w:szCs w:val="26"/>
        </w:rPr>
        <w:t>85122139</w:t>
      </w:r>
    </w:p>
    <w:p w14:paraId="111DFCC0" w14:textId="77777777" w:rsidR="00A32BBC" w:rsidRDefault="00A32BBC" w:rsidP="00A32BBC">
      <w:pPr>
        <w:spacing w:line="240" w:lineRule="auto"/>
        <w:jc w:val="both"/>
        <w:rPr>
          <w:rFonts w:cstheme="minorHAnsi"/>
          <w:sz w:val="26"/>
          <w:szCs w:val="26"/>
        </w:rPr>
      </w:pPr>
    </w:p>
    <w:p w14:paraId="467614BC" w14:textId="77777777" w:rsidR="00A32BBC" w:rsidRPr="008201F2" w:rsidRDefault="00A32BBC" w:rsidP="00916DFD">
      <w:pPr>
        <w:spacing w:line="480" w:lineRule="auto"/>
        <w:jc w:val="both"/>
        <w:rPr>
          <w:rFonts w:cstheme="minorHAnsi"/>
          <w:sz w:val="26"/>
          <w:szCs w:val="26"/>
        </w:rPr>
      </w:pPr>
    </w:p>
    <w:p w14:paraId="3B0658F9" w14:textId="77777777" w:rsidR="00DE4BBA" w:rsidRDefault="00DE4BBA"/>
    <w:sectPr w:rsidR="00DE4BBA" w:rsidSect="004139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29"/>
    <w:rsid w:val="00012496"/>
    <w:rsid w:val="00034628"/>
    <w:rsid w:val="00062E34"/>
    <w:rsid w:val="000B43D9"/>
    <w:rsid w:val="000B7915"/>
    <w:rsid w:val="000E2751"/>
    <w:rsid w:val="00114926"/>
    <w:rsid w:val="00133183"/>
    <w:rsid w:val="00153562"/>
    <w:rsid w:val="00184E29"/>
    <w:rsid w:val="0019473F"/>
    <w:rsid w:val="001A4241"/>
    <w:rsid w:val="001F2246"/>
    <w:rsid w:val="002521FB"/>
    <w:rsid w:val="002657EC"/>
    <w:rsid w:val="00266413"/>
    <w:rsid w:val="00271BA9"/>
    <w:rsid w:val="00281AC5"/>
    <w:rsid w:val="00281DAA"/>
    <w:rsid w:val="002A279A"/>
    <w:rsid w:val="002A4FDE"/>
    <w:rsid w:val="00302C88"/>
    <w:rsid w:val="00306D09"/>
    <w:rsid w:val="00334B96"/>
    <w:rsid w:val="0034311A"/>
    <w:rsid w:val="003E0D17"/>
    <w:rsid w:val="00403394"/>
    <w:rsid w:val="00413977"/>
    <w:rsid w:val="00414670"/>
    <w:rsid w:val="00440DBC"/>
    <w:rsid w:val="004667C8"/>
    <w:rsid w:val="004C66C4"/>
    <w:rsid w:val="0054296F"/>
    <w:rsid w:val="00553CB9"/>
    <w:rsid w:val="00556753"/>
    <w:rsid w:val="005615A8"/>
    <w:rsid w:val="005A0E03"/>
    <w:rsid w:val="005A1F33"/>
    <w:rsid w:val="005B5CC1"/>
    <w:rsid w:val="0060134D"/>
    <w:rsid w:val="00656A4E"/>
    <w:rsid w:val="006A1054"/>
    <w:rsid w:val="00717702"/>
    <w:rsid w:val="00726900"/>
    <w:rsid w:val="0079253D"/>
    <w:rsid w:val="007C55ED"/>
    <w:rsid w:val="008201F2"/>
    <w:rsid w:val="00824841"/>
    <w:rsid w:val="008F586A"/>
    <w:rsid w:val="009052AB"/>
    <w:rsid w:val="00914AD6"/>
    <w:rsid w:val="00916DFD"/>
    <w:rsid w:val="00933BB8"/>
    <w:rsid w:val="00942FF2"/>
    <w:rsid w:val="00955A1A"/>
    <w:rsid w:val="009B1E15"/>
    <w:rsid w:val="00A0592C"/>
    <w:rsid w:val="00A067AA"/>
    <w:rsid w:val="00A32BBC"/>
    <w:rsid w:val="00A663D9"/>
    <w:rsid w:val="00AA55F1"/>
    <w:rsid w:val="00AE7033"/>
    <w:rsid w:val="00B44D26"/>
    <w:rsid w:val="00B46FD5"/>
    <w:rsid w:val="00BB4D2E"/>
    <w:rsid w:val="00C16F2D"/>
    <w:rsid w:val="00C32497"/>
    <w:rsid w:val="00CB4D1C"/>
    <w:rsid w:val="00CC0AF8"/>
    <w:rsid w:val="00CE176D"/>
    <w:rsid w:val="00CE6298"/>
    <w:rsid w:val="00D7601D"/>
    <w:rsid w:val="00D76429"/>
    <w:rsid w:val="00D8349B"/>
    <w:rsid w:val="00DD6077"/>
    <w:rsid w:val="00DE4BBA"/>
    <w:rsid w:val="00E04699"/>
    <w:rsid w:val="00E121BB"/>
    <w:rsid w:val="00E43E53"/>
    <w:rsid w:val="00E7301B"/>
    <w:rsid w:val="00E926BE"/>
    <w:rsid w:val="00EA78F0"/>
    <w:rsid w:val="00EB4403"/>
    <w:rsid w:val="00EF0C71"/>
    <w:rsid w:val="00F15C68"/>
    <w:rsid w:val="00F66215"/>
    <w:rsid w:val="00F941A9"/>
    <w:rsid w:val="00FB141B"/>
    <w:rsid w:val="00FB156F"/>
    <w:rsid w:val="00FB3549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7FB5"/>
  <w15:chartTrackingRefBased/>
  <w15:docId w15:val="{A4CB009B-61E1-4B08-9C84-444B27D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rsid w:val="00413977"/>
    <w:rPr>
      <w:rFonts w:ascii="Garamond" w:hAnsi="Garamond" w:cs="Garamond" w:hint="default"/>
      <w:spacing w:val="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2588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Wojtalewicz Wojciech</dc:creator>
  <cp:keywords/>
  <dc:description/>
  <cp:lastModifiedBy>Wojtalewicz Wojciech (ENE)</cp:lastModifiedBy>
  <cp:revision>68</cp:revision>
  <cp:lastPrinted>2025-11-06T08:45:00Z</cp:lastPrinted>
  <dcterms:created xsi:type="dcterms:W3CDTF">2019-02-07T13:26:00Z</dcterms:created>
  <dcterms:modified xsi:type="dcterms:W3CDTF">2026-05-18T09:29:00Z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2025-11-06T07:46:03Z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cce64837-d8d5-4e9a-9220-32b70ebbdedb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